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firstLine="0"/>
        <w:jc w:val="center"/>
        <w:rPr>
          <w:rFonts w:hint="eastAsia" w:ascii="微软雅黑" w:hAnsi="微软雅黑" w:eastAsia="微软雅黑" w:cs="微软雅黑"/>
          <w:b/>
          <w:i w:val="0"/>
          <w:caps w:val="0"/>
          <w:color w:val="000000"/>
          <w:spacing w:val="0"/>
          <w:kern w:val="0"/>
          <w:sz w:val="16"/>
          <w:szCs w:val="16"/>
          <w:u w:val="none"/>
          <w:bdr w:val="none" w:color="auto" w:sz="0" w:space="0"/>
          <w:lang w:val="en-US" w:eastAsia="zh-CN" w:bidi="ar"/>
        </w:rPr>
      </w:pPr>
      <w:r>
        <w:rPr>
          <w:rFonts w:hint="eastAsia" w:ascii="微软雅黑" w:hAnsi="微软雅黑" w:eastAsia="微软雅黑" w:cs="微软雅黑"/>
          <w:b/>
          <w:i w:val="0"/>
          <w:caps w:val="0"/>
          <w:color w:val="000000"/>
          <w:spacing w:val="0"/>
          <w:kern w:val="0"/>
          <w:sz w:val="16"/>
          <w:szCs w:val="16"/>
          <w:u w:val="none"/>
          <w:bdr w:val="none" w:color="auto" w:sz="0" w:space="0"/>
          <w:lang w:val="en-US" w:eastAsia="zh-CN" w:bidi="ar"/>
        </w:rPr>
        <w:t>Chinese Government Scholarship Application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firstLine="0"/>
        <w:jc w:val="center"/>
        <w:rPr>
          <w:rFonts w:ascii="微软雅黑" w:hAnsi="微软雅黑" w:eastAsia="微软雅黑" w:cs="微软雅黑"/>
          <w:b/>
          <w:i w:val="0"/>
          <w:caps w:val="0"/>
          <w:color w:val="000000"/>
          <w:spacing w:val="0"/>
          <w:sz w:val="16"/>
          <w:szCs w:val="16"/>
          <w:u w:val="none"/>
        </w:rPr>
      </w:pPr>
      <w:bookmarkStart w:id="1" w:name="_GoBack"/>
      <w:bookmarkEnd w:id="1"/>
      <w:r>
        <w:rPr>
          <w:rFonts w:hint="eastAsia" w:ascii="微软雅黑" w:hAnsi="微软雅黑" w:eastAsia="微软雅黑" w:cs="微软雅黑"/>
          <w:b/>
          <w:i w:val="0"/>
          <w:caps w:val="0"/>
          <w:color w:val="000000"/>
          <w:spacing w:val="0"/>
          <w:kern w:val="0"/>
          <w:sz w:val="16"/>
          <w:szCs w:val="16"/>
          <w:u w:val="none"/>
          <w:bdr w:val="none" w:color="auto" w:sz="0" w:space="0"/>
          <w:lang w:val="en-US" w:eastAsia="zh-CN" w:bidi="ar"/>
        </w:rPr>
        <w:t>-Frequently Asked Questions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0" w:lineRule="atLeast"/>
        <w:ind w:left="0" w:right="0" w:firstLine="0"/>
        <w:jc w:val="center"/>
        <w:rPr>
          <w:rFonts w:hint="eastAsia" w:ascii="Arial" w:hAnsi="Arial" w:cs="Arial"/>
          <w:b w:val="0"/>
          <w:i w:val="0"/>
          <w:caps w:val="0"/>
          <w:color w:val="666666"/>
          <w:spacing w:val="0"/>
          <w:sz w:val="11"/>
          <w:szCs w:val="11"/>
          <w:u w:val="none"/>
        </w:rPr>
      </w:pPr>
      <w:r>
        <w:rPr>
          <w:rStyle w:val="4"/>
          <w:rFonts w:hint="default" w:ascii="Arial" w:hAnsi="Arial" w:eastAsia="宋体" w:cs="Arial"/>
          <w:i w:val="0"/>
          <w:caps w:val="0"/>
          <w:color w:val="666666"/>
          <w:spacing w:val="0"/>
          <w:kern w:val="0"/>
          <w:sz w:val="11"/>
          <w:szCs w:val="11"/>
          <w:u w:val="none"/>
          <w:bdr w:val="none" w:color="auto" w:sz="0" w:space="0"/>
          <w:lang w:val="en-US" w:eastAsia="zh-CN" w:bidi="ar"/>
        </w:rPr>
        <w:t>From</w:t>
      </w:r>
      <w:r>
        <w:rPr>
          <w:rFonts w:hint="default" w:ascii="Arial" w:hAnsi="Arial" w:eastAsia="宋体" w:cs="Arial"/>
          <w:b w:val="0"/>
          <w:i w:val="0"/>
          <w:caps w:val="0"/>
          <w:color w:val="666666"/>
          <w:spacing w:val="0"/>
          <w:kern w:val="0"/>
          <w:sz w:val="11"/>
          <w:szCs w:val="11"/>
          <w:u w:val="none"/>
          <w:bdr w:val="none" w:color="auto" w:sz="0" w:space="0"/>
          <w:lang w:val="en-US" w:eastAsia="zh-CN" w:bidi="ar"/>
        </w:rPr>
        <w:t>：</w:t>
      </w:r>
      <w:r>
        <w:rPr>
          <w:rFonts w:hint="default" w:ascii="Arial" w:hAnsi="Arial" w:eastAsia="宋体" w:cs="Arial"/>
          <w:b w:val="0"/>
          <w:i w:val="0"/>
          <w:caps w:val="0"/>
          <w:color w:val="666666"/>
          <w:spacing w:val="0"/>
          <w:kern w:val="0"/>
          <w:sz w:val="11"/>
          <w:szCs w:val="11"/>
          <w:u w:val="none"/>
          <w:bdr w:val="none" w:color="auto" w:sz="0" w:space="0"/>
          <w:lang w:val="en-US" w:eastAsia="zh-CN" w:bidi="ar"/>
        </w:rPr>
        <w:fldChar w:fldCharType="begin"/>
      </w:r>
      <w:r>
        <w:rPr>
          <w:rFonts w:hint="default" w:ascii="Arial" w:hAnsi="Arial" w:eastAsia="宋体" w:cs="Arial"/>
          <w:b w:val="0"/>
          <w:i w:val="0"/>
          <w:caps w:val="0"/>
          <w:color w:val="666666"/>
          <w:spacing w:val="0"/>
          <w:kern w:val="0"/>
          <w:sz w:val="11"/>
          <w:szCs w:val="11"/>
          <w:u w:val="none"/>
          <w:bdr w:val="none" w:color="auto" w:sz="0" w:space="0"/>
          <w:lang w:val="en-US" w:eastAsia="zh-CN" w:bidi="ar"/>
        </w:rPr>
        <w:instrText xml:space="preserve"> HYPERLINK "http://www.csc.edu.cn/Laihua" \t "http://www.csc.edu.cn/Laihua/_blank" </w:instrText>
      </w:r>
      <w:r>
        <w:rPr>
          <w:rFonts w:hint="default" w:ascii="Arial" w:hAnsi="Arial" w:eastAsia="宋体" w:cs="Arial"/>
          <w:b w:val="0"/>
          <w:i w:val="0"/>
          <w:caps w:val="0"/>
          <w:color w:val="666666"/>
          <w:spacing w:val="0"/>
          <w:kern w:val="0"/>
          <w:sz w:val="11"/>
          <w:szCs w:val="11"/>
          <w:u w:val="none"/>
          <w:bdr w:val="none" w:color="auto" w:sz="0" w:space="0"/>
          <w:lang w:val="en-US" w:eastAsia="zh-CN" w:bidi="ar"/>
        </w:rPr>
        <w:fldChar w:fldCharType="separate"/>
      </w:r>
      <w:r>
        <w:rPr>
          <w:rStyle w:val="5"/>
          <w:rFonts w:hint="default" w:ascii="Arial" w:hAnsi="Arial" w:eastAsia="宋体" w:cs="Arial"/>
          <w:b w:val="0"/>
          <w:i w:val="0"/>
          <w:caps w:val="0"/>
          <w:color w:val="666666"/>
          <w:spacing w:val="0"/>
          <w:sz w:val="11"/>
          <w:szCs w:val="11"/>
          <w:u w:val="none"/>
          <w:bdr w:val="none" w:color="auto" w:sz="0" w:space="0"/>
        </w:rPr>
        <w:t>China Scholarship Council</w:t>
      </w:r>
      <w:r>
        <w:rPr>
          <w:rFonts w:hint="default" w:ascii="Arial" w:hAnsi="Arial" w:eastAsia="宋体" w:cs="Arial"/>
          <w:b w:val="0"/>
          <w:i w:val="0"/>
          <w:caps w:val="0"/>
          <w:color w:val="666666"/>
          <w:spacing w:val="0"/>
          <w:kern w:val="0"/>
          <w:sz w:val="11"/>
          <w:szCs w:val="11"/>
          <w:u w:val="none"/>
          <w:bdr w:val="none" w:color="auto" w:sz="0" w:space="0"/>
          <w:lang w:val="en-US" w:eastAsia="zh-CN" w:bidi="ar"/>
        </w:rPr>
        <w:fldChar w:fldCharType="end"/>
      </w:r>
      <w:r>
        <w:rPr>
          <w:rFonts w:hint="default" w:ascii="Arial" w:hAnsi="Arial" w:eastAsia="宋体" w:cs="Arial"/>
          <w:b w:val="0"/>
          <w:i w:val="0"/>
          <w:caps w:val="0"/>
          <w:color w:val="666666"/>
          <w:spacing w:val="0"/>
          <w:kern w:val="0"/>
          <w:sz w:val="11"/>
          <w:szCs w:val="11"/>
          <w:u w:val="none"/>
          <w:bdr w:val="none" w:color="auto" w:sz="0" w:space="0"/>
          <w:lang w:val="en-US" w:eastAsia="zh-CN" w:bidi="ar"/>
        </w:rPr>
        <w:t> </w:t>
      </w:r>
      <w:r>
        <w:rPr>
          <w:rStyle w:val="4"/>
          <w:rFonts w:hint="default" w:ascii="Arial" w:hAnsi="Arial" w:eastAsia="宋体" w:cs="Arial"/>
          <w:i w:val="0"/>
          <w:caps w:val="0"/>
          <w:color w:val="666666"/>
          <w:spacing w:val="0"/>
          <w:kern w:val="0"/>
          <w:sz w:val="11"/>
          <w:szCs w:val="11"/>
          <w:u w:val="none"/>
          <w:bdr w:val="none" w:color="auto" w:sz="0" w:space="0"/>
          <w:lang w:val="en-US" w:eastAsia="zh-CN" w:bidi="ar"/>
        </w:rPr>
        <w:t>Date</w:t>
      </w:r>
      <w:r>
        <w:rPr>
          <w:rFonts w:hint="default" w:ascii="Arial" w:hAnsi="Arial" w:eastAsia="宋体" w:cs="Arial"/>
          <w:b w:val="0"/>
          <w:i w:val="0"/>
          <w:caps w:val="0"/>
          <w:color w:val="666666"/>
          <w:spacing w:val="0"/>
          <w:kern w:val="0"/>
          <w:sz w:val="11"/>
          <w:szCs w:val="11"/>
          <w:u w:val="none"/>
          <w:bdr w:val="none" w:color="auto" w:sz="0" w:space="0"/>
          <w:lang w:val="en-US" w:eastAsia="zh-CN" w:bidi="ar"/>
        </w:rPr>
        <w:t>：12-08-2015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Style w:val="4"/>
          <w:rFonts w:hint="default" w:ascii="Arial" w:hAnsi="Arial" w:cs="Arial"/>
          <w:i w:val="0"/>
          <w:caps w:val="0"/>
          <w:color w:val="000000"/>
          <w:spacing w:val="0"/>
          <w:sz w:val="11"/>
          <w:szCs w:val="11"/>
          <w:u w:val="none"/>
          <w:bdr w:val="none" w:color="auto" w:sz="0" w:space="0"/>
        </w:rPr>
        <w:t>1. How can I get the latest information about Chinese Government Scholarship?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You can get the up-to-date scholarship information by visiting </w:t>
      </w:r>
      <w:r>
        <w:rPr>
          <w:rFonts w:hint="default" w:ascii="Arial" w:hAnsi="Arial" w:cs="Arial"/>
          <w:b w:val="0"/>
          <w:i w:val="0"/>
          <w:caps w:val="0"/>
          <w:color w:val="000000"/>
          <w:spacing w:val="0"/>
          <w:sz w:val="11"/>
          <w:szCs w:val="11"/>
          <w:u w:val="none"/>
          <w:bdr w:val="none" w:color="auto" w:sz="0" w:space="0"/>
        </w:rPr>
        <w:fldChar w:fldCharType="begin"/>
      </w:r>
      <w:r>
        <w:rPr>
          <w:rFonts w:hint="default" w:ascii="Arial" w:hAnsi="Arial" w:cs="Arial"/>
          <w:b w:val="0"/>
          <w:i w:val="0"/>
          <w:caps w:val="0"/>
          <w:color w:val="000000"/>
          <w:spacing w:val="0"/>
          <w:sz w:val="11"/>
          <w:szCs w:val="11"/>
          <w:u w:val="none"/>
          <w:bdr w:val="none" w:color="auto" w:sz="0" w:space="0"/>
        </w:rPr>
        <w:instrText xml:space="preserve"> HYPERLINK "http://www.campuschina.org/" \t "http://www.csc.edu.cn/Laihua/_blank" </w:instrText>
      </w:r>
      <w:r>
        <w:rPr>
          <w:rFonts w:hint="default" w:ascii="Arial" w:hAnsi="Arial" w:cs="Arial"/>
          <w:b w:val="0"/>
          <w:i w:val="0"/>
          <w:caps w:val="0"/>
          <w:color w:val="000000"/>
          <w:spacing w:val="0"/>
          <w:sz w:val="11"/>
          <w:szCs w:val="11"/>
          <w:u w:val="none"/>
          <w:bdr w:val="none" w:color="auto" w:sz="0" w:space="0"/>
        </w:rPr>
        <w:fldChar w:fldCharType="separate"/>
      </w:r>
      <w:r>
        <w:rPr>
          <w:rStyle w:val="5"/>
          <w:rFonts w:hint="default" w:ascii="Arial" w:hAnsi="Arial" w:cs="Arial"/>
          <w:b w:val="0"/>
          <w:i w:val="0"/>
          <w:caps w:val="0"/>
          <w:color w:val="003399"/>
          <w:spacing w:val="0"/>
          <w:sz w:val="11"/>
          <w:szCs w:val="11"/>
          <w:u w:val="none"/>
          <w:bdr w:val="none" w:color="auto" w:sz="0" w:space="0"/>
        </w:rPr>
        <w:t>www.campuschina.org</w:t>
      </w:r>
      <w:r>
        <w:rPr>
          <w:rFonts w:hint="default" w:ascii="Arial" w:hAnsi="Arial" w:cs="Arial"/>
          <w:b w:val="0"/>
          <w:i w:val="0"/>
          <w:caps w:val="0"/>
          <w:color w:val="000000"/>
          <w:spacing w:val="0"/>
          <w:sz w:val="11"/>
          <w:szCs w:val="11"/>
          <w:u w:val="none"/>
          <w:bdr w:val="none" w:color="auto" w:sz="0" w:space="0"/>
        </w:rPr>
        <w:fldChar w:fldCharType="end"/>
      </w:r>
      <w:r>
        <w:rPr>
          <w:rFonts w:hint="default" w:ascii="Arial" w:hAnsi="Arial" w:cs="Arial"/>
          <w:b w:val="0"/>
          <w:i w:val="0"/>
          <w:caps w:val="0"/>
          <w:color w:val="000000"/>
          <w:spacing w:val="0"/>
          <w:sz w:val="11"/>
          <w:szCs w:val="11"/>
          <w:u w:val="none"/>
          <w:bdr w:val="none" w:color="auto" w:sz="0" w:space="0"/>
        </w:rPr>
        <w:t> or </w:t>
      </w:r>
      <w:r>
        <w:rPr>
          <w:rFonts w:hint="default" w:ascii="Arial" w:hAnsi="Arial" w:cs="Arial"/>
          <w:b w:val="0"/>
          <w:i w:val="0"/>
          <w:caps w:val="0"/>
          <w:color w:val="000000"/>
          <w:spacing w:val="0"/>
          <w:sz w:val="11"/>
          <w:szCs w:val="11"/>
          <w:u w:val="none"/>
          <w:bdr w:val="none" w:color="auto" w:sz="0" w:space="0"/>
        </w:rPr>
        <w:fldChar w:fldCharType="begin"/>
      </w:r>
      <w:r>
        <w:rPr>
          <w:rFonts w:hint="default" w:ascii="Arial" w:hAnsi="Arial" w:cs="Arial"/>
          <w:b w:val="0"/>
          <w:i w:val="0"/>
          <w:caps w:val="0"/>
          <w:color w:val="000000"/>
          <w:spacing w:val="0"/>
          <w:sz w:val="11"/>
          <w:szCs w:val="11"/>
          <w:u w:val="none"/>
          <w:bdr w:val="none" w:color="auto" w:sz="0" w:space="0"/>
        </w:rPr>
        <w:instrText xml:space="preserve"> HYPERLINK "http://www.csc.edu.cn/laihua" \t "http://www.csc.edu.cn/Laihua/_blank" </w:instrText>
      </w:r>
      <w:r>
        <w:rPr>
          <w:rFonts w:hint="default" w:ascii="Arial" w:hAnsi="Arial" w:cs="Arial"/>
          <w:b w:val="0"/>
          <w:i w:val="0"/>
          <w:caps w:val="0"/>
          <w:color w:val="000000"/>
          <w:spacing w:val="0"/>
          <w:sz w:val="11"/>
          <w:szCs w:val="11"/>
          <w:u w:val="none"/>
          <w:bdr w:val="none" w:color="auto" w:sz="0" w:space="0"/>
        </w:rPr>
        <w:fldChar w:fldCharType="separate"/>
      </w:r>
      <w:r>
        <w:rPr>
          <w:rStyle w:val="5"/>
          <w:rFonts w:hint="default" w:ascii="Arial" w:hAnsi="Arial" w:cs="Arial"/>
          <w:b w:val="0"/>
          <w:i w:val="0"/>
          <w:caps w:val="0"/>
          <w:color w:val="003399"/>
          <w:spacing w:val="0"/>
          <w:sz w:val="11"/>
          <w:szCs w:val="11"/>
          <w:u w:val="none"/>
          <w:bdr w:val="none" w:color="auto" w:sz="0" w:space="0"/>
        </w:rPr>
        <w:t>www.csc.edu.cn/laihua</w:t>
      </w:r>
      <w:r>
        <w:rPr>
          <w:rFonts w:hint="default" w:ascii="Arial" w:hAnsi="Arial" w:cs="Arial"/>
          <w:b w:val="0"/>
          <w:i w:val="0"/>
          <w:caps w:val="0"/>
          <w:color w:val="000000"/>
          <w:spacing w:val="0"/>
          <w:sz w:val="11"/>
          <w:szCs w:val="11"/>
          <w:u w:val="none"/>
          <w:bdr w:val="none" w:color="auto" w:sz="0" w:space="0"/>
        </w:rPr>
        <w:fldChar w:fldCharType="end"/>
      </w:r>
      <w:r>
        <w:rPr>
          <w:rFonts w:hint="default" w:ascii="Arial" w:hAnsi="Arial" w:cs="Arial"/>
          <w:b w:val="0"/>
          <w:i w:val="0"/>
          <w:caps w:val="0"/>
          <w:color w:val="000000"/>
          <w:spacing w:val="0"/>
          <w:sz w:val="11"/>
          <w:szCs w:val="11"/>
          <w:u w:val="none"/>
          <w:bdr w:val="none" w:color="auto" w:sz="0" w:space="0"/>
        </w:rPr>
        <w:t>. You can also consult the Chinese Embassy (Consulate General) in your home country or designated Chinese universities for your interested information.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Style w:val="4"/>
          <w:rFonts w:hint="default" w:ascii="Arial" w:hAnsi="Arial" w:cs="Arial"/>
          <w:i w:val="0"/>
          <w:caps w:val="0"/>
          <w:color w:val="000000"/>
          <w:spacing w:val="0"/>
          <w:sz w:val="11"/>
          <w:szCs w:val="11"/>
          <w:u w:val="none"/>
          <w:bdr w:val="none" w:color="auto" w:sz="0" w:space="0"/>
        </w:rPr>
        <w:t>2. What programs can I apply for? When and where can I apply?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The application opens between early January and early April. You should apply and send the required documents to the application receiving agencies before the deadline. The table below tells you when and where to send your applications.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p>
    <w:tbl>
      <w:tblPr>
        <w:tblW w:w="6799" w:type="dxa"/>
        <w:tblCellSpacing w:w="0" w:type="dxa"/>
        <w:tblInd w:w="20" w:type="dxa"/>
        <w:shd w:val="clear"/>
        <w:tblLayout w:type="fixed"/>
        <w:tblCellMar>
          <w:top w:w="0" w:type="dxa"/>
          <w:left w:w="0" w:type="dxa"/>
          <w:bottom w:w="0" w:type="dxa"/>
          <w:right w:w="0" w:type="dxa"/>
        </w:tblCellMar>
      </w:tblPr>
      <w:tblGrid>
        <w:gridCol w:w="1290"/>
        <w:gridCol w:w="1244"/>
        <w:gridCol w:w="1448"/>
        <w:gridCol w:w="1374"/>
        <w:gridCol w:w="1443"/>
      </w:tblGrid>
      <w:tr>
        <w:tblPrEx>
          <w:shd w:val="clear"/>
          <w:tblLayout w:type="fixed"/>
          <w:tblCellMar>
            <w:top w:w="0" w:type="dxa"/>
            <w:left w:w="0" w:type="dxa"/>
            <w:bottom w:w="0" w:type="dxa"/>
            <w:right w:w="0" w:type="dxa"/>
          </w:tblCellMar>
        </w:tblPrEx>
        <w:trPr>
          <w:tblCellSpacing w:w="0" w:type="dxa"/>
        </w:trPr>
        <w:tc>
          <w:tcPr>
            <w:tcW w:w="129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bookmarkStart w:id="0" w:name="undefined"/>
            <w:bookmarkEnd w:id="0"/>
            <w:r>
              <w:rPr>
                <w:rFonts w:hint="default" w:ascii="Arial" w:hAnsi="Arial" w:cs="Arial" w:eastAsiaTheme="minorEastAsia"/>
                <w:b/>
                <w:kern w:val="0"/>
                <w:sz w:val="15"/>
                <w:szCs w:val="15"/>
                <w:u w:val="none"/>
                <w:bdr w:val="none" w:color="auto" w:sz="0" w:space="0"/>
                <w:lang w:val="en-US" w:eastAsia="zh-CN" w:bidi="ar"/>
              </w:rPr>
              <w:t>Scholarship programs</w:t>
            </w:r>
          </w:p>
        </w:tc>
        <w:tc>
          <w:tcPr>
            <w:tcW w:w="124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b/>
                <w:kern w:val="0"/>
                <w:sz w:val="15"/>
                <w:szCs w:val="15"/>
                <w:u w:val="none"/>
                <w:bdr w:val="none" w:color="auto" w:sz="0" w:space="0"/>
                <w:lang w:val="en-US" w:eastAsia="zh-CN" w:bidi="ar"/>
              </w:rPr>
              <w:t>When to apply</w:t>
            </w:r>
          </w:p>
        </w:tc>
        <w:tc>
          <w:tcPr>
            <w:tcW w:w="144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b/>
                <w:kern w:val="0"/>
                <w:sz w:val="15"/>
                <w:szCs w:val="15"/>
                <w:u w:val="none"/>
                <w:bdr w:val="none" w:color="auto" w:sz="0" w:space="0"/>
                <w:lang w:val="en-US" w:eastAsia="zh-CN" w:bidi="ar"/>
              </w:rPr>
              <w:t>Where to send the application</w:t>
            </w:r>
          </w:p>
        </w:tc>
        <w:tc>
          <w:tcPr>
            <w:tcW w:w="137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b/>
                <w:kern w:val="0"/>
                <w:sz w:val="15"/>
                <w:szCs w:val="15"/>
                <w:u w:val="none"/>
                <w:bdr w:val="none" w:color="auto" w:sz="0" w:space="0"/>
                <w:lang w:val="en-US" w:eastAsia="zh-CN" w:bidi="ar"/>
              </w:rPr>
              <w:t>Supporting category</w:t>
            </w:r>
          </w:p>
        </w:tc>
        <w:tc>
          <w:tcPr>
            <w:tcW w:w="14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b/>
                <w:kern w:val="0"/>
                <w:sz w:val="15"/>
                <w:szCs w:val="15"/>
                <w:u w:val="none"/>
                <w:bdr w:val="none" w:color="auto" w:sz="0" w:space="0"/>
                <w:lang w:val="en-US" w:eastAsia="zh-CN" w:bidi="ar"/>
              </w:rPr>
              <w:t>Scholarship coverage</w:t>
            </w:r>
          </w:p>
        </w:tc>
      </w:tr>
      <w:tr>
        <w:tblPrEx>
          <w:tblLayout w:type="fixed"/>
          <w:tblCellMar>
            <w:top w:w="0" w:type="dxa"/>
            <w:left w:w="0" w:type="dxa"/>
            <w:bottom w:w="0" w:type="dxa"/>
            <w:right w:w="0" w:type="dxa"/>
          </w:tblCellMar>
        </w:tblPrEx>
        <w:trPr>
          <w:tblCellSpacing w:w="0" w:type="dxa"/>
        </w:trPr>
        <w:tc>
          <w:tcPr>
            <w:tcW w:w="129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b/>
                <w:kern w:val="0"/>
                <w:sz w:val="15"/>
                <w:szCs w:val="15"/>
                <w:u w:val="none"/>
                <w:bdr w:val="none" w:color="auto" w:sz="0" w:space="0"/>
                <w:lang w:val="en-US" w:eastAsia="zh-CN" w:bidi="ar"/>
              </w:rPr>
              <w:t>Bilateral Program</w:t>
            </w:r>
          </w:p>
        </w:tc>
        <w:tc>
          <w:tcPr>
            <w:tcW w:w="124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Early January to early April (please consult the application receiving agencies for specific deadline for each program)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 </w:t>
            </w:r>
          </w:p>
        </w:tc>
        <w:tc>
          <w:tcPr>
            <w:tcW w:w="144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dispatching authorities of applicant’s home country</w:t>
            </w:r>
          </w:p>
        </w:tc>
        <w:tc>
          <w:tcPr>
            <w:tcW w:w="137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undergraduate students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master’s students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doctoral students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general scholars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senior scholars</w:t>
            </w:r>
          </w:p>
        </w:tc>
        <w:tc>
          <w:tcPr>
            <w:tcW w:w="14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full scholarship</w:t>
            </w:r>
          </w:p>
        </w:tc>
      </w:tr>
      <w:tr>
        <w:tblPrEx>
          <w:tblLayout w:type="fixed"/>
          <w:tblCellMar>
            <w:top w:w="0" w:type="dxa"/>
            <w:left w:w="0" w:type="dxa"/>
            <w:bottom w:w="0" w:type="dxa"/>
            <w:right w:w="0" w:type="dxa"/>
          </w:tblCellMar>
        </w:tblPrEx>
        <w:trPr>
          <w:tblCellSpacing w:w="0" w:type="dxa"/>
        </w:trPr>
        <w:tc>
          <w:tcPr>
            <w:tcW w:w="129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b/>
                <w:kern w:val="0"/>
                <w:sz w:val="15"/>
                <w:szCs w:val="15"/>
                <w:u w:val="none"/>
                <w:bdr w:val="none" w:color="auto" w:sz="0" w:space="0"/>
                <w:lang w:val="en-US" w:eastAsia="zh-CN" w:bidi="ar"/>
              </w:rPr>
              <w:t>Chinese University’s Independent Enrollment Program</w:t>
            </w:r>
          </w:p>
        </w:tc>
        <w:tc>
          <w:tcPr>
            <w:tcW w:w="124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Arial" w:hAnsi="Arial" w:cs="Arial"/>
                <w:sz w:val="24"/>
                <w:szCs w:val="24"/>
                <w:u w:val="none"/>
              </w:rPr>
            </w:pPr>
          </w:p>
        </w:tc>
        <w:tc>
          <w:tcPr>
            <w:tcW w:w="144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designated Chinese universities</w:t>
            </w:r>
          </w:p>
        </w:tc>
        <w:tc>
          <w:tcPr>
            <w:tcW w:w="137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master’s students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doctoral students</w:t>
            </w:r>
          </w:p>
        </w:tc>
        <w:tc>
          <w:tcPr>
            <w:tcW w:w="14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full scholarship</w:t>
            </w:r>
          </w:p>
        </w:tc>
      </w:tr>
      <w:tr>
        <w:tblPrEx>
          <w:tblLayout w:type="fixed"/>
          <w:tblCellMar>
            <w:top w:w="0" w:type="dxa"/>
            <w:left w:w="0" w:type="dxa"/>
            <w:bottom w:w="0" w:type="dxa"/>
            <w:right w:w="0" w:type="dxa"/>
          </w:tblCellMar>
        </w:tblPrEx>
        <w:trPr>
          <w:tblCellSpacing w:w="0" w:type="dxa"/>
        </w:trPr>
        <w:tc>
          <w:tcPr>
            <w:tcW w:w="129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b/>
                <w:kern w:val="0"/>
                <w:sz w:val="15"/>
                <w:szCs w:val="15"/>
                <w:u w:val="none"/>
                <w:bdr w:val="none" w:color="auto" w:sz="0" w:space="0"/>
                <w:lang w:val="en-US" w:eastAsia="zh-CN" w:bidi="ar"/>
              </w:rPr>
              <w:t>Great Wall Program</w:t>
            </w:r>
          </w:p>
        </w:tc>
        <w:tc>
          <w:tcPr>
            <w:tcW w:w="124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Arial" w:hAnsi="Arial" w:cs="Arial"/>
                <w:sz w:val="24"/>
                <w:szCs w:val="24"/>
                <w:u w:val="none"/>
              </w:rPr>
            </w:pPr>
          </w:p>
        </w:tc>
        <w:tc>
          <w:tcPr>
            <w:tcW w:w="144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National Commissions for UNESCO in applicant’s home country</w:t>
            </w:r>
          </w:p>
        </w:tc>
        <w:tc>
          <w:tcPr>
            <w:tcW w:w="137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general scholars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senior scholars</w:t>
            </w:r>
          </w:p>
        </w:tc>
        <w:tc>
          <w:tcPr>
            <w:tcW w:w="14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full scholarship</w:t>
            </w:r>
          </w:p>
        </w:tc>
      </w:tr>
      <w:tr>
        <w:tblPrEx>
          <w:tblLayout w:type="fixed"/>
          <w:tblCellMar>
            <w:top w:w="0" w:type="dxa"/>
            <w:left w:w="0" w:type="dxa"/>
            <w:bottom w:w="0" w:type="dxa"/>
            <w:right w:w="0" w:type="dxa"/>
          </w:tblCellMar>
        </w:tblPrEx>
        <w:trPr>
          <w:tblCellSpacing w:w="0" w:type="dxa"/>
        </w:trPr>
        <w:tc>
          <w:tcPr>
            <w:tcW w:w="129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b/>
                <w:kern w:val="0"/>
                <w:sz w:val="15"/>
                <w:szCs w:val="15"/>
                <w:u w:val="none"/>
                <w:bdr w:val="none" w:color="auto" w:sz="0" w:space="0"/>
                <w:lang w:val="en-US" w:eastAsia="zh-CN" w:bidi="ar"/>
              </w:rPr>
              <w:t>EU Program</w:t>
            </w:r>
          </w:p>
        </w:tc>
        <w:tc>
          <w:tcPr>
            <w:tcW w:w="124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Arial" w:hAnsi="Arial" w:cs="Arial"/>
                <w:sz w:val="24"/>
                <w:szCs w:val="24"/>
                <w:u w:val="none"/>
              </w:rPr>
            </w:pPr>
          </w:p>
        </w:tc>
        <w:tc>
          <w:tcPr>
            <w:tcW w:w="144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Office for Education and Culture, Mission of P. R. China to EU</w:t>
            </w:r>
          </w:p>
        </w:tc>
        <w:tc>
          <w:tcPr>
            <w:tcW w:w="137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undergraduate students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master’s students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doctoral students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general scholars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senior scholars</w:t>
            </w:r>
          </w:p>
        </w:tc>
        <w:tc>
          <w:tcPr>
            <w:tcW w:w="14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full scholarship</w:t>
            </w:r>
          </w:p>
        </w:tc>
      </w:tr>
      <w:tr>
        <w:tblPrEx>
          <w:tblLayout w:type="fixed"/>
          <w:tblCellMar>
            <w:top w:w="0" w:type="dxa"/>
            <w:left w:w="0" w:type="dxa"/>
            <w:bottom w:w="0" w:type="dxa"/>
            <w:right w:w="0" w:type="dxa"/>
          </w:tblCellMar>
        </w:tblPrEx>
        <w:trPr>
          <w:tblCellSpacing w:w="0" w:type="dxa"/>
        </w:trPr>
        <w:tc>
          <w:tcPr>
            <w:tcW w:w="129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b/>
                <w:kern w:val="0"/>
                <w:sz w:val="15"/>
                <w:szCs w:val="15"/>
                <w:u w:val="none"/>
                <w:bdr w:val="none" w:color="auto" w:sz="0" w:space="0"/>
                <w:lang w:val="en-US" w:eastAsia="zh-CN" w:bidi="ar"/>
              </w:rPr>
              <w:t>AUN Program</w:t>
            </w:r>
          </w:p>
        </w:tc>
        <w:tc>
          <w:tcPr>
            <w:tcW w:w="124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Arial" w:hAnsi="Arial" w:cs="Arial"/>
                <w:sz w:val="24"/>
                <w:szCs w:val="24"/>
                <w:u w:val="none"/>
              </w:rPr>
            </w:pPr>
          </w:p>
        </w:tc>
        <w:tc>
          <w:tcPr>
            <w:tcW w:w="144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AUN Secretariat</w:t>
            </w:r>
          </w:p>
        </w:tc>
        <w:tc>
          <w:tcPr>
            <w:tcW w:w="137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master’s students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doctoral students</w:t>
            </w:r>
          </w:p>
        </w:tc>
        <w:tc>
          <w:tcPr>
            <w:tcW w:w="14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full scholarship</w:t>
            </w:r>
          </w:p>
        </w:tc>
      </w:tr>
      <w:tr>
        <w:tblPrEx>
          <w:tblLayout w:type="fixed"/>
          <w:tblCellMar>
            <w:top w:w="0" w:type="dxa"/>
            <w:left w:w="0" w:type="dxa"/>
            <w:bottom w:w="0" w:type="dxa"/>
            <w:right w:w="0" w:type="dxa"/>
          </w:tblCellMar>
        </w:tblPrEx>
        <w:trPr>
          <w:tblCellSpacing w:w="0" w:type="dxa"/>
        </w:trPr>
        <w:tc>
          <w:tcPr>
            <w:tcW w:w="129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b/>
                <w:kern w:val="0"/>
                <w:sz w:val="15"/>
                <w:szCs w:val="15"/>
                <w:u w:val="none"/>
                <w:bdr w:val="none" w:color="auto" w:sz="0" w:space="0"/>
                <w:lang w:val="en-US" w:eastAsia="zh-CN" w:bidi="ar"/>
              </w:rPr>
              <w:t>PIF Program</w:t>
            </w:r>
          </w:p>
        </w:tc>
        <w:tc>
          <w:tcPr>
            <w:tcW w:w="124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Arial" w:hAnsi="Arial" w:cs="Arial"/>
                <w:sz w:val="24"/>
                <w:szCs w:val="24"/>
                <w:u w:val="none"/>
              </w:rPr>
            </w:pPr>
          </w:p>
        </w:tc>
        <w:tc>
          <w:tcPr>
            <w:tcW w:w="144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PIF Secretariat</w:t>
            </w:r>
          </w:p>
        </w:tc>
        <w:tc>
          <w:tcPr>
            <w:tcW w:w="137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undergraduate students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master’s students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doctoral students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general scholars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senior scholars</w:t>
            </w:r>
          </w:p>
        </w:tc>
        <w:tc>
          <w:tcPr>
            <w:tcW w:w="14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full scholarship</w:t>
            </w:r>
          </w:p>
        </w:tc>
      </w:tr>
      <w:tr>
        <w:tblPrEx>
          <w:tblLayout w:type="fixed"/>
          <w:tblCellMar>
            <w:top w:w="0" w:type="dxa"/>
            <w:left w:w="0" w:type="dxa"/>
            <w:bottom w:w="0" w:type="dxa"/>
            <w:right w:w="0" w:type="dxa"/>
          </w:tblCellMar>
        </w:tblPrEx>
        <w:trPr>
          <w:tblCellSpacing w:w="0" w:type="dxa"/>
        </w:trPr>
        <w:tc>
          <w:tcPr>
            <w:tcW w:w="129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b/>
                <w:kern w:val="0"/>
                <w:sz w:val="15"/>
                <w:szCs w:val="15"/>
                <w:u w:val="none"/>
                <w:bdr w:val="none" w:color="auto" w:sz="0" w:space="0"/>
                <w:lang w:val="en-US" w:eastAsia="zh-CN" w:bidi="ar"/>
              </w:rPr>
              <w:t>WMO Program</w:t>
            </w:r>
          </w:p>
        </w:tc>
        <w:tc>
          <w:tcPr>
            <w:tcW w:w="124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Arial" w:hAnsi="Arial" w:cs="Arial"/>
                <w:sz w:val="24"/>
                <w:szCs w:val="24"/>
                <w:u w:val="none"/>
              </w:rPr>
            </w:pPr>
          </w:p>
        </w:tc>
        <w:tc>
          <w:tcPr>
            <w:tcW w:w="144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WMO Secretariat</w:t>
            </w:r>
          </w:p>
        </w:tc>
        <w:tc>
          <w:tcPr>
            <w:tcW w:w="137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undergraduate or graduate students of meteorology, hydrology, and water resources supervision &amp; management</w:t>
            </w:r>
            <w:r>
              <w:rPr>
                <w:rFonts w:hint="default" w:ascii="Arial" w:hAnsi="Arial" w:cs="Arial" w:eastAsiaTheme="minorEastAsia"/>
                <w:kern w:val="0"/>
                <w:sz w:val="20"/>
                <w:szCs w:val="20"/>
                <w:u w:val="none"/>
                <w:bdr w:val="none" w:color="auto" w:sz="0" w:space="0"/>
                <w:lang w:val="en-US" w:eastAsia="zh-CN" w:bidi="ar"/>
              </w:rPr>
              <w:t>.</w:t>
            </w:r>
          </w:p>
        </w:tc>
        <w:tc>
          <w:tcPr>
            <w:tcW w:w="14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57" w:right="0"/>
              <w:jc w:val="center"/>
              <w:rPr>
                <w:rFonts w:hint="default" w:ascii="Arial" w:hAnsi="Arial" w:cs="Arial"/>
                <w:u w:val="none"/>
              </w:rPr>
            </w:pPr>
            <w:r>
              <w:rPr>
                <w:rFonts w:hint="default" w:ascii="Arial" w:hAnsi="Arial" w:cs="Arial" w:eastAsiaTheme="minorEastAsia"/>
                <w:kern w:val="0"/>
                <w:sz w:val="15"/>
                <w:szCs w:val="15"/>
                <w:u w:val="none"/>
                <w:bdr w:val="none" w:color="auto" w:sz="0" w:space="0"/>
                <w:lang w:val="en-US" w:eastAsia="zh-CN" w:bidi="ar"/>
              </w:rPr>
              <w:t>partial scholarship</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Style w:val="4"/>
          <w:rFonts w:hint="default" w:ascii="Arial" w:hAnsi="Arial" w:cs="Arial"/>
          <w:i w:val="0"/>
          <w:caps w:val="0"/>
          <w:color w:val="000000"/>
          <w:spacing w:val="0"/>
          <w:sz w:val="11"/>
          <w:szCs w:val="11"/>
          <w:u w:val="none"/>
          <w:bdr w:val="none" w:color="auto" w:sz="0" w:space="0"/>
        </w:rPr>
        <w:t>3. What are application steps of Chinese Government Scholarship?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The illustration below may help you understand the general application steps. There might be minor differences between programs. Please read the introductions to each program for detailed guidance.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firstLine="0"/>
        <w:jc w:val="center"/>
        <w:rPr>
          <w:rFonts w:hint="default" w:ascii="Arial" w:hAnsi="Arial" w:cs="Arial"/>
          <w:b w:val="0"/>
          <w:i w:val="0"/>
          <w:caps w:val="0"/>
          <w:color w:val="000000"/>
          <w:spacing w:val="0"/>
          <w:sz w:val="11"/>
          <w:szCs w:val="11"/>
          <w:u w:val="none"/>
        </w:rPr>
      </w:pPr>
      <w:r>
        <w:rPr>
          <w:rFonts w:hint="default" w:ascii="Arial" w:hAnsi="Arial" w:eastAsia="宋体" w:cs="Arial"/>
          <w:b w:val="0"/>
          <w:i w:val="0"/>
          <w:caps w:val="0"/>
          <w:color w:val="000000"/>
          <w:spacing w:val="0"/>
          <w:kern w:val="0"/>
          <w:sz w:val="11"/>
          <w:szCs w:val="11"/>
          <w:u w:val="none"/>
          <w:bdr w:val="none" w:color="auto" w:sz="0" w:space="0"/>
          <w:lang w:val="en-US" w:eastAsia="zh-CN" w:bidi="ar"/>
        </w:rPr>
        <w:drawing>
          <wp:inline distT="0" distB="0" distL="114300" distR="114300">
            <wp:extent cx="5534025" cy="4781550"/>
            <wp:effectExtent l="0" t="0" r="3175" b="635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5534025" cy="4781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Style w:val="4"/>
          <w:rFonts w:hint="default" w:ascii="Arial" w:hAnsi="Arial" w:cs="Arial"/>
          <w:i w:val="0"/>
          <w:caps w:val="0"/>
          <w:color w:val="000000"/>
          <w:spacing w:val="0"/>
          <w:sz w:val="11"/>
          <w:szCs w:val="11"/>
          <w:u w:val="none"/>
          <w:bdr w:val="none" w:color="auto" w:sz="0" w:space="0"/>
        </w:rPr>
        <w:t>4. Can I apply for Chinese Government Scholarship without Admission Letters?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Yes. The Pre-admission Letter from a Chinese university is not a necessary application material. Applications enclosed with the Pre-admission Letter will be sent directly to the host universities for placement confirmation. Applications without the Pre-admission Letter will be sent to universities to go through admission procedure. For applicants without the Pre-admission Letter, CSC cannot assure the host university will be one of the preferences of institution, since the capacity of the universities and the eligibility of the applicants will also be considered.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Style w:val="4"/>
          <w:rFonts w:hint="default" w:ascii="Arial" w:hAnsi="Arial" w:cs="Arial"/>
          <w:i w:val="0"/>
          <w:caps w:val="0"/>
          <w:color w:val="000000"/>
          <w:spacing w:val="0"/>
          <w:sz w:val="11"/>
          <w:szCs w:val="11"/>
          <w:u w:val="none"/>
          <w:bdr w:val="none" w:color="auto" w:sz="0" w:space="0"/>
        </w:rPr>
        <w:t>5. Does the Letter of Acceptance or email from the supervisor equal to the Pre-admission Letter?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No. Only the Pre-admission Letters (or Admission Letters) issued by the admissions office of designated Chinese universities are considered valid. Other files like acceptance letters from potential supervisors or emails from supervisors or professors shall not be regarded as the equivalent or substitute.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Style w:val="4"/>
          <w:rFonts w:hint="default" w:ascii="Arial" w:hAnsi="Arial" w:cs="Arial"/>
          <w:i w:val="0"/>
          <w:caps w:val="0"/>
          <w:color w:val="000000"/>
          <w:spacing w:val="0"/>
          <w:sz w:val="11"/>
          <w:szCs w:val="11"/>
          <w:u w:val="none"/>
          <w:bdr w:val="none" w:color="auto" w:sz="0" w:space="0"/>
        </w:rPr>
        <w:t>6. What is “Agency Number” and where can I get it?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Agency Number is the first required item that must be filled when applying online at </w:t>
      </w:r>
      <w:r>
        <w:rPr>
          <w:rStyle w:val="4"/>
          <w:rFonts w:hint="default" w:ascii="Arial" w:hAnsi="Arial" w:cs="Arial"/>
          <w:i w:val="0"/>
          <w:caps w:val="0"/>
          <w:color w:val="000000"/>
          <w:spacing w:val="0"/>
          <w:sz w:val="11"/>
          <w:szCs w:val="11"/>
          <w:u w:val="none"/>
          <w:bdr w:val="none" w:color="auto" w:sz="0" w:space="0"/>
        </w:rPr>
        <w:t>CSC Online Application System for International Students</w:t>
      </w:r>
      <w:r>
        <w:rPr>
          <w:rFonts w:hint="default" w:ascii="Arial" w:hAnsi="Arial" w:cs="Arial"/>
          <w:b w:val="0"/>
          <w:i w:val="0"/>
          <w:caps w:val="0"/>
          <w:color w:val="000000"/>
          <w:spacing w:val="0"/>
          <w:sz w:val="11"/>
          <w:szCs w:val="11"/>
          <w:u w:val="none"/>
          <w:bdr w:val="none" w:color="auto" w:sz="0" w:space="0"/>
        </w:rPr>
        <w:t>. Each Agency Number stands for a specific application receiving agency and will be given to the recommended candidates only. A correct Agency Number will lead to the presence of the corresponding application receiving agency while a wrong one will lead to the application rejection. You will only get your Agency Number from your application receiving agency (e.g. Chinese embassy, AUN Secretariat, etc.) when you are recommended as a candidate.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Style w:val="4"/>
          <w:rFonts w:hint="default" w:ascii="Arial" w:hAnsi="Arial" w:cs="Arial"/>
          <w:i w:val="0"/>
          <w:caps w:val="0"/>
          <w:color w:val="000000"/>
          <w:spacing w:val="0"/>
          <w:sz w:val="11"/>
          <w:szCs w:val="11"/>
          <w:u w:val="none"/>
          <w:bdr w:val="none" w:color="auto" w:sz="0" w:space="0"/>
        </w:rPr>
        <w:t>7. How can I login the CSC Online Application System for International Students?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① Go to </w:t>
      </w:r>
      <w:r>
        <w:rPr>
          <w:rFonts w:hint="default" w:ascii="Arial" w:hAnsi="Arial" w:cs="Arial"/>
          <w:b w:val="0"/>
          <w:i w:val="0"/>
          <w:caps w:val="0"/>
          <w:color w:val="000000"/>
          <w:spacing w:val="0"/>
          <w:sz w:val="11"/>
          <w:szCs w:val="11"/>
          <w:u w:val="none"/>
          <w:bdr w:val="none" w:color="auto" w:sz="0" w:space="0"/>
        </w:rPr>
        <w:fldChar w:fldCharType="begin"/>
      </w:r>
      <w:r>
        <w:rPr>
          <w:rFonts w:hint="default" w:ascii="Arial" w:hAnsi="Arial" w:cs="Arial"/>
          <w:b w:val="0"/>
          <w:i w:val="0"/>
          <w:caps w:val="0"/>
          <w:color w:val="000000"/>
          <w:spacing w:val="0"/>
          <w:sz w:val="11"/>
          <w:szCs w:val="11"/>
          <w:u w:val="none"/>
          <w:bdr w:val="none" w:color="auto" w:sz="0" w:space="0"/>
        </w:rPr>
        <w:instrText xml:space="preserve"> HYPERLINK "http://www.csc.edu.cn/laihua" \t "http://www.csc.edu.cn/Laihua/_blank" </w:instrText>
      </w:r>
      <w:r>
        <w:rPr>
          <w:rFonts w:hint="default" w:ascii="Arial" w:hAnsi="Arial" w:cs="Arial"/>
          <w:b w:val="0"/>
          <w:i w:val="0"/>
          <w:caps w:val="0"/>
          <w:color w:val="000000"/>
          <w:spacing w:val="0"/>
          <w:sz w:val="11"/>
          <w:szCs w:val="11"/>
          <w:u w:val="none"/>
          <w:bdr w:val="none" w:color="auto" w:sz="0" w:space="0"/>
        </w:rPr>
        <w:fldChar w:fldCharType="separate"/>
      </w:r>
      <w:r>
        <w:rPr>
          <w:rStyle w:val="5"/>
          <w:rFonts w:hint="default" w:ascii="Arial" w:hAnsi="Arial" w:cs="Arial"/>
          <w:b w:val="0"/>
          <w:i w:val="0"/>
          <w:caps w:val="0"/>
          <w:color w:val="003399"/>
          <w:spacing w:val="0"/>
          <w:sz w:val="11"/>
          <w:szCs w:val="11"/>
          <w:u w:val="none"/>
          <w:bdr w:val="none" w:color="auto" w:sz="0" w:space="0"/>
        </w:rPr>
        <w:t>www.csc.edu.cn/laihua</w:t>
      </w:r>
      <w:r>
        <w:rPr>
          <w:rFonts w:hint="default" w:ascii="Arial" w:hAnsi="Arial" w:cs="Arial"/>
          <w:b w:val="0"/>
          <w:i w:val="0"/>
          <w:caps w:val="0"/>
          <w:color w:val="000000"/>
          <w:spacing w:val="0"/>
          <w:sz w:val="11"/>
          <w:szCs w:val="11"/>
          <w:u w:val="none"/>
          <w:bdr w:val="none" w:color="auto" w:sz="0" w:space="0"/>
        </w:rPr>
        <w:fldChar w:fldCharType="end"/>
      </w:r>
      <w:r>
        <w:rPr>
          <w:rFonts w:hint="default" w:ascii="Arial" w:hAnsi="Arial" w:cs="Arial"/>
          <w:b w:val="0"/>
          <w:i w:val="0"/>
          <w:caps w:val="0"/>
          <w:color w:val="000000"/>
          <w:spacing w:val="0"/>
          <w:sz w:val="11"/>
          <w:szCs w:val="11"/>
          <w:u w:val="none"/>
          <w:bdr w:val="none" w:color="auto" w:sz="0" w:space="0"/>
        </w:rPr>
        <w:t> or </w:t>
      </w:r>
      <w:r>
        <w:rPr>
          <w:rFonts w:hint="default" w:ascii="Arial" w:hAnsi="Arial" w:cs="Arial"/>
          <w:b w:val="0"/>
          <w:i w:val="0"/>
          <w:caps w:val="0"/>
          <w:color w:val="000000"/>
          <w:spacing w:val="0"/>
          <w:sz w:val="11"/>
          <w:szCs w:val="11"/>
          <w:u w:val="none"/>
          <w:bdr w:val="none" w:color="auto" w:sz="0" w:space="0"/>
        </w:rPr>
        <w:fldChar w:fldCharType="begin"/>
      </w:r>
      <w:r>
        <w:rPr>
          <w:rFonts w:hint="default" w:ascii="Arial" w:hAnsi="Arial" w:cs="Arial"/>
          <w:b w:val="0"/>
          <w:i w:val="0"/>
          <w:caps w:val="0"/>
          <w:color w:val="000000"/>
          <w:spacing w:val="0"/>
          <w:sz w:val="11"/>
          <w:szCs w:val="11"/>
          <w:u w:val="none"/>
          <w:bdr w:val="none" w:color="auto" w:sz="0" w:space="0"/>
        </w:rPr>
        <w:instrText xml:space="preserve"> HYPERLINK "http://www.campuschina.org/" \t "http://www.csc.edu.cn/Laihua/_blank" </w:instrText>
      </w:r>
      <w:r>
        <w:rPr>
          <w:rFonts w:hint="default" w:ascii="Arial" w:hAnsi="Arial" w:cs="Arial"/>
          <w:b w:val="0"/>
          <w:i w:val="0"/>
          <w:caps w:val="0"/>
          <w:color w:val="000000"/>
          <w:spacing w:val="0"/>
          <w:sz w:val="11"/>
          <w:szCs w:val="11"/>
          <w:u w:val="none"/>
          <w:bdr w:val="none" w:color="auto" w:sz="0" w:space="0"/>
        </w:rPr>
        <w:fldChar w:fldCharType="separate"/>
      </w:r>
      <w:r>
        <w:rPr>
          <w:rStyle w:val="5"/>
          <w:rFonts w:hint="default" w:ascii="Arial" w:hAnsi="Arial" w:cs="Arial"/>
          <w:b w:val="0"/>
          <w:i w:val="0"/>
          <w:caps w:val="0"/>
          <w:color w:val="003399"/>
          <w:spacing w:val="0"/>
          <w:sz w:val="11"/>
          <w:szCs w:val="11"/>
          <w:u w:val="none"/>
          <w:bdr w:val="none" w:color="auto" w:sz="0" w:space="0"/>
        </w:rPr>
        <w:t>www.campuschina.org</w:t>
      </w:r>
      <w:r>
        <w:rPr>
          <w:rFonts w:hint="default" w:ascii="Arial" w:hAnsi="Arial" w:cs="Arial"/>
          <w:b w:val="0"/>
          <w:i w:val="0"/>
          <w:caps w:val="0"/>
          <w:color w:val="000000"/>
          <w:spacing w:val="0"/>
          <w:sz w:val="11"/>
          <w:szCs w:val="11"/>
          <w:u w:val="none"/>
          <w:bdr w:val="none" w:color="auto" w:sz="0" w:space="0"/>
        </w:rPr>
        <w:fldChar w:fldCharType="end"/>
      </w:r>
      <w:r>
        <w:rPr>
          <w:rFonts w:hint="default" w:ascii="Arial" w:hAnsi="Arial" w:cs="Arial"/>
          <w:b w:val="0"/>
          <w:i w:val="0"/>
          <w:caps w:val="0"/>
          <w:color w:val="000000"/>
          <w:spacing w:val="0"/>
          <w:sz w:val="11"/>
          <w:szCs w:val="11"/>
          <w:u w:val="none"/>
          <w:bdr w:val="none" w:color="auto" w:sz="0" w:space="0"/>
        </w:rPr>
        <w:t>, and click the icon “</w:t>
      </w:r>
      <w:r>
        <w:rPr>
          <w:rStyle w:val="4"/>
          <w:rFonts w:hint="default" w:ascii="Arial" w:hAnsi="Arial" w:cs="Arial"/>
          <w:i w:val="0"/>
          <w:caps w:val="0"/>
          <w:color w:val="000000"/>
          <w:spacing w:val="0"/>
          <w:sz w:val="11"/>
          <w:szCs w:val="11"/>
          <w:u w:val="none"/>
          <w:bdr w:val="none" w:color="auto" w:sz="0" w:space="0"/>
        </w:rPr>
        <w:t>Application Online for International Students</w:t>
      </w:r>
      <w:r>
        <w:rPr>
          <w:rFonts w:hint="default" w:ascii="Arial" w:hAnsi="Arial" w:cs="Arial"/>
          <w:b w:val="0"/>
          <w:i w:val="0"/>
          <w:caps w:val="0"/>
          <w:color w:val="000000"/>
          <w:spacing w:val="0"/>
          <w:sz w:val="11"/>
          <w:szCs w:val="11"/>
          <w:u w:val="none"/>
          <w:bdr w:val="none" w:color="auto" w:sz="0" w:space="0"/>
        </w:rPr>
        <w:t>” to enter the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②First-time users should register before entering the online application page.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③Please use Internet Explorer (6.0 or 7.0). Menu selection functions may not work in other browsers.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Style w:val="4"/>
          <w:rFonts w:hint="default" w:ascii="Arial" w:hAnsi="Arial" w:cs="Arial"/>
          <w:i w:val="0"/>
          <w:caps w:val="0"/>
          <w:color w:val="000000"/>
          <w:spacing w:val="0"/>
          <w:sz w:val="11"/>
          <w:szCs w:val="11"/>
          <w:u w:val="none"/>
          <w:bdr w:val="none" w:color="auto" w:sz="0" w:space="0"/>
        </w:rPr>
        <w:t>8. What do I need to pay special attention to when applying online?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①Please select the program CHINESE GOVERNMENT SCHOLARSHIP.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②The item </w:t>
      </w:r>
      <w:r>
        <w:rPr>
          <w:rStyle w:val="4"/>
          <w:rFonts w:hint="default" w:ascii="Arial" w:hAnsi="Arial" w:cs="Arial"/>
          <w:i w:val="0"/>
          <w:caps w:val="0"/>
          <w:color w:val="000000"/>
          <w:spacing w:val="0"/>
          <w:sz w:val="11"/>
          <w:szCs w:val="11"/>
          <w:u w:val="none"/>
          <w:bdr w:val="none" w:color="auto" w:sz="0" w:space="0"/>
        </w:rPr>
        <w:t>Apply for</w:t>
      </w:r>
      <w:r>
        <w:rPr>
          <w:rFonts w:hint="default" w:ascii="Arial" w:hAnsi="Arial" w:cs="Arial"/>
          <w:b w:val="0"/>
          <w:i w:val="0"/>
          <w:caps w:val="0"/>
          <w:color w:val="000000"/>
          <w:spacing w:val="0"/>
          <w:sz w:val="11"/>
          <w:szCs w:val="11"/>
          <w:u w:val="none"/>
          <w:bdr w:val="none" w:color="auto" w:sz="0" w:space="0"/>
        </w:rPr>
        <w:t> refers to the program you </w:t>
      </w:r>
      <w:r>
        <w:rPr>
          <w:rStyle w:val="4"/>
          <w:rFonts w:hint="default" w:ascii="Arial" w:hAnsi="Arial" w:cs="Arial"/>
          <w:i w:val="0"/>
          <w:caps w:val="0"/>
          <w:color w:val="000000"/>
          <w:spacing w:val="0"/>
          <w:sz w:val="11"/>
          <w:szCs w:val="11"/>
          <w:u w:val="none"/>
          <w:bdr w:val="none" w:color="auto" w:sz="0" w:space="0"/>
        </w:rPr>
        <w:t>want to study</w:t>
      </w:r>
      <w:r>
        <w:rPr>
          <w:rFonts w:hint="default" w:ascii="Arial" w:hAnsi="Arial" w:cs="Arial"/>
          <w:b w:val="0"/>
          <w:i w:val="0"/>
          <w:caps w:val="0"/>
          <w:color w:val="000000"/>
          <w:spacing w:val="0"/>
          <w:sz w:val="11"/>
          <w:szCs w:val="11"/>
          <w:u w:val="none"/>
          <w:bdr w:val="none" w:color="auto" w:sz="0" w:space="0"/>
        </w:rPr>
        <w:t> rather than the degree you have already held.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③</w:t>
      </w:r>
      <w:r>
        <w:rPr>
          <w:rStyle w:val="4"/>
          <w:rFonts w:hint="default" w:ascii="Arial" w:hAnsi="Arial" w:cs="Arial"/>
          <w:i w:val="0"/>
          <w:caps w:val="0"/>
          <w:color w:val="000000"/>
          <w:spacing w:val="0"/>
          <w:sz w:val="11"/>
          <w:szCs w:val="11"/>
          <w:u w:val="none"/>
          <w:bdr w:val="none" w:color="auto" w:sz="0" w:space="0"/>
        </w:rPr>
        <w:t>Majors</w:t>
      </w:r>
      <w:r>
        <w:rPr>
          <w:rFonts w:hint="default" w:ascii="Arial" w:hAnsi="Arial" w:cs="Arial"/>
          <w:b w:val="0"/>
          <w:i w:val="0"/>
          <w:caps w:val="0"/>
          <w:color w:val="000000"/>
          <w:spacing w:val="0"/>
          <w:sz w:val="11"/>
          <w:szCs w:val="11"/>
          <w:u w:val="none"/>
          <w:bdr w:val="none" w:color="auto" w:sz="0" w:space="0"/>
        </w:rPr>
        <w:t> should be one of the existing majors offered by Chinese universities and be based on your actual educational background. A nonexistent or improper major input will affect your application result.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④</w:t>
      </w:r>
      <w:r>
        <w:rPr>
          <w:rStyle w:val="4"/>
          <w:rFonts w:hint="default" w:ascii="Arial" w:hAnsi="Arial" w:cs="Arial"/>
          <w:i w:val="0"/>
          <w:caps w:val="0"/>
          <w:color w:val="000000"/>
          <w:spacing w:val="0"/>
          <w:sz w:val="11"/>
          <w:szCs w:val="11"/>
          <w:u w:val="none"/>
          <w:bdr w:val="none" w:color="auto" w:sz="0" w:space="0"/>
        </w:rPr>
        <w:t>Preference of Institutions</w:t>
      </w:r>
      <w:r>
        <w:rPr>
          <w:rFonts w:hint="default" w:ascii="Arial" w:hAnsi="Arial" w:cs="Arial"/>
          <w:b w:val="0"/>
          <w:i w:val="0"/>
          <w:caps w:val="0"/>
          <w:color w:val="000000"/>
          <w:spacing w:val="0"/>
          <w:sz w:val="11"/>
          <w:szCs w:val="11"/>
          <w:u w:val="none"/>
          <w:bdr w:val="none" w:color="auto" w:sz="0" w:space="0"/>
        </w:rPr>
        <w:t> must be chosen from 279 Chinese universities designated by MOE. Any institution beyond the list will not be available for recruitment.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⑤</w:t>
      </w:r>
      <w:r>
        <w:rPr>
          <w:rStyle w:val="4"/>
          <w:rFonts w:hint="default" w:ascii="Arial" w:hAnsi="Arial" w:cs="Arial"/>
          <w:i w:val="0"/>
          <w:caps w:val="0"/>
          <w:color w:val="000000"/>
          <w:spacing w:val="0"/>
          <w:sz w:val="11"/>
          <w:szCs w:val="11"/>
          <w:u w:val="none"/>
          <w:bdr w:val="none" w:color="auto" w:sz="0" w:space="0"/>
        </w:rPr>
        <w:t>Duration of the Major Study</w:t>
      </w:r>
      <w:r>
        <w:rPr>
          <w:rFonts w:hint="default" w:ascii="Arial" w:hAnsi="Arial" w:cs="Arial"/>
          <w:i w:val="0"/>
          <w:caps w:val="0"/>
          <w:color w:val="000000"/>
          <w:spacing w:val="0"/>
          <w:sz w:val="11"/>
          <w:szCs w:val="11"/>
          <w:u w:val="none"/>
          <w:bdr w:val="none" w:color="auto" w:sz="0" w:space="0"/>
        </w:rPr>
        <w:t> </w:t>
      </w:r>
      <w:r>
        <w:rPr>
          <w:rFonts w:hint="default" w:ascii="Arial" w:hAnsi="Arial" w:cs="Arial"/>
          <w:b w:val="0"/>
          <w:i w:val="0"/>
          <w:caps w:val="0"/>
          <w:color w:val="000000"/>
          <w:spacing w:val="0"/>
          <w:sz w:val="11"/>
          <w:szCs w:val="11"/>
          <w:u w:val="none"/>
          <w:bdr w:val="none" w:color="auto" w:sz="0" w:space="0"/>
        </w:rPr>
        <w:t>should match the program you apply for. Please check introductions to each program for the specific schooling period.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⑥ Submitted applications can be retrieved for revision. Once retrieved, the previously submitted application becomes invalid. Therefore, revised application should be </w:t>
      </w:r>
      <w:r>
        <w:rPr>
          <w:rStyle w:val="4"/>
          <w:rFonts w:hint="default" w:ascii="Arial" w:hAnsi="Arial" w:cs="Arial"/>
          <w:i w:val="0"/>
          <w:caps w:val="0"/>
          <w:color w:val="000000"/>
          <w:spacing w:val="0"/>
          <w:sz w:val="11"/>
          <w:szCs w:val="11"/>
          <w:u w:val="none"/>
          <w:bdr w:val="none" w:color="auto" w:sz="0" w:space="0"/>
        </w:rPr>
        <w:t>submitted one more time</w:t>
      </w:r>
      <w:r>
        <w:rPr>
          <w:rFonts w:hint="default" w:ascii="Arial" w:hAnsi="Arial" w:cs="Arial"/>
          <w:b w:val="0"/>
          <w:i w:val="0"/>
          <w:caps w:val="0"/>
          <w:color w:val="000000"/>
          <w:spacing w:val="0"/>
          <w:sz w:val="11"/>
          <w:szCs w:val="1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Style w:val="4"/>
          <w:rFonts w:hint="default" w:ascii="Arial" w:hAnsi="Arial" w:cs="Arial"/>
          <w:i w:val="0"/>
          <w:caps w:val="0"/>
          <w:color w:val="000000"/>
          <w:spacing w:val="0"/>
          <w:sz w:val="11"/>
          <w:szCs w:val="11"/>
          <w:u w:val="none"/>
          <w:bdr w:val="none" w:color="auto" w:sz="0" w:space="0"/>
        </w:rPr>
        <w:t>9. How to write a Study Plan or Research Proposal?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A Study Plan or Research Proposal states in details what you are going to do with the scholarship in China. It must include such information as the major you want to study in or the field of your research interest. It is of vital importance for those applicants for the graduate studies or senior scholar programs, so please make sure your study plan or research proposal states those information as specific as possible.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Style w:val="4"/>
          <w:rFonts w:hint="default" w:ascii="Arial" w:hAnsi="Arial" w:cs="Arial"/>
          <w:i w:val="0"/>
          <w:caps w:val="0"/>
          <w:color w:val="000000"/>
          <w:spacing w:val="0"/>
          <w:sz w:val="11"/>
          <w:szCs w:val="11"/>
          <w:u w:val="none"/>
          <w:bdr w:val="none" w:color="auto" w:sz="0" w:space="0"/>
        </w:rPr>
        <w:t>10. What supporting documents should be included in my application package?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Generally, applicants must fill in and provide the following documents truly, correctly and completely (in duplicate).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①Application Form for Chinese Government Scholarship (in Chinese or English)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②Notarized highest diploma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③Academic transcripts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④A study plan or research proposal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⑤Recommendation letters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⑥Applicants for music studies are requested to submit a CD of the applicants’ own works. Applicants for the fine arts programs must submit a CD of the applicants’ own works (including two sketches, two color paintings and two other works)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⑦Applicants under the age of 18 should submit the valid documents of their legal guardians in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⑧Applicants planning to stay in China for more than 6 months must submit a photocopy of </w:t>
      </w:r>
      <w:r>
        <w:rPr>
          <w:rStyle w:val="4"/>
          <w:rFonts w:hint="default" w:ascii="Arial" w:hAnsi="Arial" w:cs="Arial"/>
          <w:i w:val="0"/>
          <w:caps w:val="0"/>
          <w:color w:val="000000"/>
          <w:spacing w:val="0"/>
          <w:sz w:val="11"/>
          <w:szCs w:val="11"/>
          <w:u w:val="none"/>
          <w:bdr w:val="none" w:color="auto" w:sz="0" w:space="0"/>
        </w:rPr>
        <w:t>Foreigner Physical Examination Form</w:t>
      </w:r>
      <w:r>
        <w:rPr>
          <w:rFonts w:hint="default" w:ascii="Arial" w:hAnsi="Arial" w:cs="Arial"/>
          <w:i w:val="0"/>
          <w:caps w:val="0"/>
          <w:color w:val="000000"/>
          <w:spacing w:val="0"/>
          <w:sz w:val="11"/>
          <w:szCs w:val="11"/>
          <w:u w:val="none"/>
          <w:bdr w:val="none" w:color="auto" w:sz="0" w:space="0"/>
        </w:rPr>
        <w:t> </w:t>
      </w:r>
      <w:r>
        <w:rPr>
          <w:rFonts w:hint="default" w:ascii="Arial" w:hAnsi="Arial" w:cs="Arial"/>
          <w:b w:val="0"/>
          <w:i w:val="0"/>
          <w:caps w:val="0"/>
          <w:color w:val="000000"/>
          <w:spacing w:val="0"/>
          <w:sz w:val="11"/>
          <w:szCs w:val="11"/>
          <w:u w:val="none"/>
          <w:bdr w:val="none" w:color="auto" w:sz="0" w:space="0"/>
        </w:rPr>
        <w:t>( valid for 6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⑨Applicants with the Pre-admission Letter/Admission Letter from designated universities should enclose the letter in the application package.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⑩Applicants with valid HSK Certificate should enclose the photocopy of it in the application package.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The above documents should be bound on top left corner (in duplicate) in order. No application documents will be returned.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Style w:val="4"/>
          <w:rFonts w:hint="default" w:ascii="Arial" w:hAnsi="Arial" w:cs="Arial"/>
          <w:i w:val="0"/>
          <w:caps w:val="0"/>
          <w:color w:val="000000"/>
          <w:spacing w:val="0"/>
          <w:sz w:val="11"/>
          <w:szCs w:val="11"/>
          <w:u w:val="none"/>
          <w:bdr w:val="none" w:color="auto" w:sz="0" w:space="0"/>
        </w:rPr>
        <w:t>11. Do I have to register for Chinese-taught programs?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①If you are an undergraduate student, you must register for Chinese-taught credit courses. If your Chinese language proficiency does not meet the requirements of your host university, you must take one academic year Chinese language/preparatory courses in one of the 10 designated universities and pass the required tests before moving on to your major studies. Failure to pass the required tests will lead to the automatic termination of your scholarship.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②If you are a graduate student or a non-degree student, you can register for either the Chinese-taught program or the English-taught program if applicable. You can check </w:t>
      </w:r>
      <w:r>
        <w:rPr>
          <w:rStyle w:val="4"/>
          <w:rFonts w:hint="default" w:ascii="Arial" w:hAnsi="Arial" w:cs="Arial"/>
          <w:i w:val="0"/>
          <w:caps w:val="0"/>
          <w:color w:val="000000"/>
          <w:spacing w:val="0"/>
          <w:sz w:val="11"/>
          <w:szCs w:val="11"/>
          <w:u w:val="none"/>
          <w:bdr w:val="none" w:color="auto" w:sz="0" w:space="0"/>
        </w:rPr>
        <w:t>Program Search</w:t>
      </w:r>
      <w:r>
        <w:rPr>
          <w:rFonts w:hint="default" w:ascii="Arial" w:hAnsi="Arial" w:cs="Arial"/>
          <w:i w:val="0"/>
          <w:caps w:val="0"/>
          <w:color w:val="000000"/>
          <w:spacing w:val="0"/>
          <w:sz w:val="11"/>
          <w:szCs w:val="11"/>
          <w:u w:val="none"/>
          <w:bdr w:val="none" w:color="auto" w:sz="0" w:space="0"/>
        </w:rPr>
        <w:t> </w:t>
      </w:r>
      <w:r>
        <w:rPr>
          <w:rFonts w:hint="default" w:ascii="Arial" w:hAnsi="Arial" w:cs="Arial"/>
          <w:b w:val="0"/>
          <w:i w:val="0"/>
          <w:caps w:val="0"/>
          <w:color w:val="000000"/>
          <w:spacing w:val="0"/>
          <w:sz w:val="11"/>
          <w:szCs w:val="11"/>
          <w:u w:val="none"/>
          <w:bdr w:val="none" w:color="auto" w:sz="0" w:space="0"/>
        </w:rPr>
        <w:t>(By visiting</w:t>
      </w:r>
      <w:r>
        <w:rPr>
          <w:rFonts w:hint="default" w:ascii="Arial" w:hAnsi="Arial" w:cs="Arial"/>
          <w:b w:val="0"/>
          <w:i w:val="0"/>
          <w:caps w:val="0"/>
          <w:color w:val="000000"/>
          <w:spacing w:val="0"/>
          <w:sz w:val="11"/>
          <w:szCs w:val="11"/>
          <w:u w:val="none"/>
          <w:bdr w:val="none" w:color="auto" w:sz="0" w:space="0"/>
        </w:rPr>
        <w:fldChar w:fldCharType="begin"/>
      </w:r>
      <w:r>
        <w:rPr>
          <w:rFonts w:hint="default" w:ascii="Arial" w:hAnsi="Arial" w:cs="Arial"/>
          <w:b w:val="0"/>
          <w:i w:val="0"/>
          <w:caps w:val="0"/>
          <w:color w:val="000000"/>
          <w:spacing w:val="0"/>
          <w:sz w:val="11"/>
          <w:szCs w:val="11"/>
          <w:u w:val="none"/>
          <w:bdr w:val="none" w:color="auto" w:sz="0" w:space="0"/>
        </w:rPr>
        <w:instrText xml:space="preserve"> HYPERLINK "http://www.csc.edu.cn/laihua" \t "http://www.csc.edu.cn/Laihua/_blank" </w:instrText>
      </w:r>
      <w:r>
        <w:rPr>
          <w:rFonts w:hint="default" w:ascii="Arial" w:hAnsi="Arial" w:cs="Arial"/>
          <w:b w:val="0"/>
          <w:i w:val="0"/>
          <w:caps w:val="0"/>
          <w:color w:val="000000"/>
          <w:spacing w:val="0"/>
          <w:sz w:val="11"/>
          <w:szCs w:val="11"/>
          <w:u w:val="none"/>
          <w:bdr w:val="none" w:color="auto" w:sz="0" w:space="0"/>
        </w:rPr>
        <w:fldChar w:fldCharType="separate"/>
      </w:r>
      <w:r>
        <w:rPr>
          <w:rStyle w:val="5"/>
          <w:rFonts w:hint="default" w:ascii="Arial" w:hAnsi="Arial" w:cs="Arial"/>
          <w:b w:val="0"/>
          <w:i w:val="0"/>
          <w:caps w:val="0"/>
          <w:color w:val="003399"/>
          <w:spacing w:val="0"/>
          <w:sz w:val="11"/>
          <w:szCs w:val="11"/>
          <w:u w:val="none"/>
          <w:bdr w:val="none" w:color="auto" w:sz="0" w:space="0"/>
        </w:rPr>
        <w:t> http://www.csc.edu.cn/laihua </w:t>
      </w:r>
      <w:r>
        <w:rPr>
          <w:rFonts w:hint="default" w:ascii="Arial" w:hAnsi="Arial" w:cs="Arial"/>
          <w:b w:val="0"/>
          <w:i w:val="0"/>
          <w:caps w:val="0"/>
          <w:color w:val="000000"/>
          <w:spacing w:val="0"/>
          <w:sz w:val="11"/>
          <w:szCs w:val="11"/>
          <w:u w:val="none"/>
          <w:bdr w:val="none" w:color="auto" w:sz="0" w:space="0"/>
        </w:rPr>
        <w:fldChar w:fldCharType="end"/>
      </w:r>
      <w:r>
        <w:rPr>
          <w:rFonts w:hint="default" w:ascii="Arial" w:hAnsi="Arial" w:cs="Arial"/>
          <w:b w:val="0"/>
          <w:i w:val="0"/>
          <w:caps w:val="0"/>
          <w:color w:val="000000"/>
          <w:spacing w:val="0"/>
          <w:sz w:val="11"/>
          <w:szCs w:val="11"/>
          <w:u w:val="none"/>
          <w:bdr w:val="none" w:color="auto" w:sz="0" w:space="0"/>
        </w:rPr>
        <w:t>or </w:t>
      </w:r>
      <w:r>
        <w:rPr>
          <w:rFonts w:hint="default" w:ascii="Arial" w:hAnsi="Arial" w:cs="Arial"/>
          <w:b w:val="0"/>
          <w:i w:val="0"/>
          <w:caps w:val="0"/>
          <w:color w:val="000000"/>
          <w:spacing w:val="0"/>
          <w:sz w:val="11"/>
          <w:szCs w:val="11"/>
          <w:u w:val="none"/>
          <w:bdr w:val="none" w:color="auto" w:sz="0" w:space="0"/>
        </w:rPr>
        <w:fldChar w:fldCharType="begin"/>
      </w:r>
      <w:r>
        <w:rPr>
          <w:rFonts w:hint="default" w:ascii="Arial" w:hAnsi="Arial" w:cs="Arial"/>
          <w:b w:val="0"/>
          <w:i w:val="0"/>
          <w:caps w:val="0"/>
          <w:color w:val="000000"/>
          <w:spacing w:val="0"/>
          <w:sz w:val="11"/>
          <w:szCs w:val="11"/>
          <w:u w:val="none"/>
          <w:bdr w:val="none" w:color="auto" w:sz="0" w:space="0"/>
        </w:rPr>
        <w:instrText xml:space="preserve"> HYPERLINK "http://www.campuschina.org/" \t "http://www.csc.edu.cn/Laihua/_blank" </w:instrText>
      </w:r>
      <w:r>
        <w:rPr>
          <w:rFonts w:hint="default" w:ascii="Arial" w:hAnsi="Arial" w:cs="Arial"/>
          <w:b w:val="0"/>
          <w:i w:val="0"/>
          <w:caps w:val="0"/>
          <w:color w:val="000000"/>
          <w:spacing w:val="0"/>
          <w:sz w:val="11"/>
          <w:szCs w:val="11"/>
          <w:u w:val="none"/>
          <w:bdr w:val="none" w:color="auto" w:sz="0" w:space="0"/>
        </w:rPr>
        <w:fldChar w:fldCharType="separate"/>
      </w:r>
      <w:r>
        <w:rPr>
          <w:rStyle w:val="5"/>
          <w:rFonts w:hint="default" w:ascii="Arial" w:hAnsi="Arial" w:cs="Arial"/>
          <w:b w:val="0"/>
          <w:i w:val="0"/>
          <w:caps w:val="0"/>
          <w:color w:val="003399"/>
          <w:spacing w:val="0"/>
          <w:sz w:val="11"/>
          <w:szCs w:val="11"/>
          <w:u w:val="none"/>
          <w:bdr w:val="none" w:color="auto" w:sz="0" w:space="0"/>
        </w:rPr>
        <w:t>http://www.campuschina.org</w:t>
      </w:r>
      <w:r>
        <w:rPr>
          <w:rFonts w:hint="default" w:ascii="Arial" w:hAnsi="Arial" w:cs="Arial"/>
          <w:b w:val="0"/>
          <w:i w:val="0"/>
          <w:caps w:val="0"/>
          <w:color w:val="000000"/>
          <w:spacing w:val="0"/>
          <w:sz w:val="11"/>
          <w:szCs w:val="11"/>
          <w:u w:val="none"/>
          <w:bdr w:val="none" w:color="auto" w:sz="0" w:space="0"/>
        </w:rPr>
        <w:fldChar w:fldCharType="end"/>
      </w:r>
      <w:r>
        <w:rPr>
          <w:rFonts w:hint="default" w:ascii="Arial" w:hAnsi="Arial" w:cs="Arial"/>
          <w:b w:val="0"/>
          <w:i w:val="0"/>
          <w:caps w:val="0"/>
          <w:color w:val="000000"/>
          <w:spacing w:val="0"/>
          <w:sz w:val="11"/>
          <w:szCs w:val="11"/>
          <w:u w:val="none"/>
          <w:bdr w:val="none" w:color="auto" w:sz="0" w:space="0"/>
        </w:rPr>
        <w:t>) to find your interested program. Scholarship recipients of Chinese-taught programs without adequate Chinese language proficiency must take Chinese language training courses for one to two academic years to reach the language requirements of their host universities before moving on to major studies. Failure to reach the required language proficiency will lead to the termination of scholarship. Recipients in programs such as Science, Engineering, Agriculture, Medicine (Western Medicine), Economics, Management, Legal Studies and Fine arts will take Chinese courses for one academic year. Recipients of Literature, History, Philosophy and Chinese Medicine will take Chinese courses for no more than two academic years. Scholarship students of the English-taught program or with adequate Chinese language proficiency (with valid HSK certificate) do not need to take Chinese language training courses.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Style w:val="4"/>
          <w:rFonts w:hint="default" w:ascii="Arial" w:hAnsi="Arial" w:cs="Arial"/>
          <w:i w:val="0"/>
          <w:caps w:val="0"/>
          <w:color w:val="000000"/>
          <w:spacing w:val="0"/>
          <w:sz w:val="11"/>
          <w:szCs w:val="11"/>
          <w:u w:val="none"/>
          <w:bdr w:val="none" w:color="auto" w:sz="0" w:space="0"/>
        </w:rPr>
        <w:t>12. Which Chinese universities are under the Chinese Government Scholarship scheme?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A total of 279 Chinese universities are designated by MOE to accept Chinese Government Scholarship students from which you can choose your target university. You can go to </w:t>
      </w:r>
      <w:r>
        <w:rPr>
          <w:rFonts w:hint="default" w:ascii="Arial" w:hAnsi="Arial" w:cs="Arial"/>
          <w:b w:val="0"/>
          <w:i w:val="0"/>
          <w:caps w:val="0"/>
          <w:color w:val="000000"/>
          <w:spacing w:val="0"/>
          <w:sz w:val="11"/>
          <w:szCs w:val="11"/>
          <w:u w:val="none"/>
          <w:bdr w:val="none" w:color="auto" w:sz="0" w:space="0"/>
        </w:rPr>
        <w:fldChar w:fldCharType="begin"/>
      </w:r>
      <w:r>
        <w:rPr>
          <w:rFonts w:hint="default" w:ascii="Arial" w:hAnsi="Arial" w:cs="Arial"/>
          <w:b w:val="0"/>
          <w:i w:val="0"/>
          <w:caps w:val="0"/>
          <w:color w:val="000000"/>
          <w:spacing w:val="0"/>
          <w:sz w:val="11"/>
          <w:szCs w:val="11"/>
          <w:u w:val="none"/>
          <w:bdr w:val="none" w:color="auto" w:sz="0" w:space="0"/>
        </w:rPr>
        <w:instrText xml:space="preserve"> HYPERLINK "http://www.csc.edu.cn/laihua" \t "http://www.csc.edu.cn/Laihua/_blank" </w:instrText>
      </w:r>
      <w:r>
        <w:rPr>
          <w:rFonts w:hint="default" w:ascii="Arial" w:hAnsi="Arial" w:cs="Arial"/>
          <w:b w:val="0"/>
          <w:i w:val="0"/>
          <w:caps w:val="0"/>
          <w:color w:val="000000"/>
          <w:spacing w:val="0"/>
          <w:sz w:val="11"/>
          <w:szCs w:val="11"/>
          <w:u w:val="none"/>
          <w:bdr w:val="none" w:color="auto" w:sz="0" w:space="0"/>
        </w:rPr>
        <w:fldChar w:fldCharType="separate"/>
      </w:r>
      <w:r>
        <w:rPr>
          <w:rStyle w:val="5"/>
          <w:rFonts w:hint="default" w:ascii="Arial" w:hAnsi="Arial" w:cs="Arial"/>
          <w:b w:val="0"/>
          <w:i w:val="0"/>
          <w:caps w:val="0"/>
          <w:color w:val="003399"/>
          <w:spacing w:val="0"/>
          <w:sz w:val="11"/>
          <w:szCs w:val="11"/>
          <w:u w:val="none"/>
          <w:bdr w:val="none" w:color="auto" w:sz="0" w:space="0"/>
        </w:rPr>
        <w:t>http://www.csc.edu.cn/laihua</w:t>
      </w:r>
      <w:r>
        <w:rPr>
          <w:rFonts w:hint="default" w:ascii="Arial" w:hAnsi="Arial" w:cs="Arial"/>
          <w:b w:val="0"/>
          <w:i w:val="0"/>
          <w:caps w:val="0"/>
          <w:color w:val="000000"/>
          <w:spacing w:val="0"/>
          <w:sz w:val="11"/>
          <w:szCs w:val="11"/>
          <w:u w:val="none"/>
          <w:bdr w:val="none" w:color="auto" w:sz="0" w:space="0"/>
        </w:rPr>
        <w:fldChar w:fldCharType="end"/>
      </w:r>
      <w:r>
        <w:rPr>
          <w:rFonts w:hint="default" w:ascii="Arial" w:hAnsi="Arial" w:cs="Arial"/>
          <w:b w:val="0"/>
          <w:i w:val="0"/>
          <w:caps w:val="0"/>
          <w:color w:val="000000"/>
          <w:spacing w:val="0"/>
          <w:sz w:val="11"/>
          <w:szCs w:val="11"/>
          <w:u w:val="none"/>
          <w:bdr w:val="none" w:color="auto" w:sz="0" w:space="0"/>
        </w:rPr>
        <w:t> or </w:t>
      </w:r>
      <w:r>
        <w:rPr>
          <w:rFonts w:hint="default" w:ascii="Arial" w:hAnsi="Arial" w:cs="Arial"/>
          <w:b w:val="0"/>
          <w:i w:val="0"/>
          <w:caps w:val="0"/>
          <w:color w:val="000000"/>
          <w:spacing w:val="0"/>
          <w:sz w:val="11"/>
          <w:szCs w:val="11"/>
          <w:u w:val="none"/>
          <w:bdr w:val="none" w:color="auto" w:sz="0" w:space="0"/>
        </w:rPr>
        <w:fldChar w:fldCharType="begin"/>
      </w:r>
      <w:r>
        <w:rPr>
          <w:rFonts w:hint="default" w:ascii="Arial" w:hAnsi="Arial" w:cs="Arial"/>
          <w:b w:val="0"/>
          <w:i w:val="0"/>
          <w:caps w:val="0"/>
          <w:color w:val="000000"/>
          <w:spacing w:val="0"/>
          <w:sz w:val="11"/>
          <w:szCs w:val="11"/>
          <w:u w:val="none"/>
          <w:bdr w:val="none" w:color="auto" w:sz="0" w:space="0"/>
        </w:rPr>
        <w:instrText xml:space="preserve"> HYPERLINK "http://www.campuschina.org/" \t "http://www.csc.edu.cn/Laihua/_blank" </w:instrText>
      </w:r>
      <w:r>
        <w:rPr>
          <w:rFonts w:hint="default" w:ascii="Arial" w:hAnsi="Arial" w:cs="Arial"/>
          <w:b w:val="0"/>
          <w:i w:val="0"/>
          <w:caps w:val="0"/>
          <w:color w:val="000000"/>
          <w:spacing w:val="0"/>
          <w:sz w:val="11"/>
          <w:szCs w:val="11"/>
          <w:u w:val="none"/>
          <w:bdr w:val="none" w:color="auto" w:sz="0" w:space="0"/>
        </w:rPr>
        <w:fldChar w:fldCharType="separate"/>
      </w:r>
      <w:r>
        <w:rPr>
          <w:rStyle w:val="5"/>
          <w:rFonts w:hint="default" w:ascii="Arial" w:hAnsi="Arial" w:cs="Arial"/>
          <w:b w:val="0"/>
          <w:i w:val="0"/>
          <w:caps w:val="0"/>
          <w:color w:val="003399"/>
          <w:spacing w:val="0"/>
          <w:sz w:val="11"/>
          <w:szCs w:val="11"/>
          <w:u w:val="none"/>
          <w:bdr w:val="none" w:color="auto" w:sz="0" w:space="0"/>
        </w:rPr>
        <w:t>http://www.campuschina.org</w:t>
      </w:r>
      <w:r>
        <w:rPr>
          <w:rFonts w:hint="default" w:ascii="Arial" w:hAnsi="Arial" w:cs="Arial"/>
          <w:b w:val="0"/>
          <w:i w:val="0"/>
          <w:caps w:val="0"/>
          <w:color w:val="000000"/>
          <w:spacing w:val="0"/>
          <w:sz w:val="11"/>
          <w:szCs w:val="11"/>
          <w:u w:val="none"/>
          <w:bdr w:val="none" w:color="auto" w:sz="0" w:space="0"/>
        </w:rPr>
        <w:fldChar w:fldCharType="end"/>
      </w:r>
      <w:r>
        <w:rPr>
          <w:rFonts w:hint="default" w:ascii="Arial" w:hAnsi="Arial" w:cs="Arial"/>
          <w:b w:val="0"/>
          <w:i w:val="0"/>
          <w:caps w:val="0"/>
          <w:color w:val="000000"/>
          <w:spacing w:val="0"/>
          <w:sz w:val="11"/>
          <w:szCs w:val="11"/>
          <w:u w:val="none"/>
          <w:bdr w:val="none" w:color="auto" w:sz="0" w:space="0"/>
        </w:rPr>
        <w:t> for programs and universities available.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Style w:val="4"/>
          <w:rFonts w:hint="default" w:ascii="Arial" w:hAnsi="Arial" w:cs="Arial"/>
          <w:i w:val="0"/>
          <w:caps w:val="0"/>
          <w:color w:val="000000"/>
          <w:spacing w:val="0"/>
          <w:sz w:val="11"/>
          <w:szCs w:val="11"/>
          <w:u w:val="none"/>
          <w:bdr w:val="none" w:color="auto" w:sz="0" w:space="0"/>
        </w:rPr>
        <w:t>13. Can I apply directly to Chinese universities for Chinese Government Scholarship?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Only the 279 designated Chinese universities under the CGS-Chinese University Program can directly accept individual scholarship applications. You can search your interested university at </w:t>
      </w:r>
      <w:r>
        <w:rPr>
          <w:rFonts w:hint="default" w:ascii="Arial" w:hAnsi="Arial" w:cs="Arial"/>
          <w:b w:val="0"/>
          <w:i w:val="0"/>
          <w:caps w:val="0"/>
          <w:color w:val="000000"/>
          <w:spacing w:val="0"/>
          <w:sz w:val="11"/>
          <w:szCs w:val="11"/>
          <w:u w:val="none"/>
          <w:bdr w:val="none" w:color="auto" w:sz="0" w:space="0"/>
        </w:rPr>
        <w:fldChar w:fldCharType="begin"/>
      </w:r>
      <w:r>
        <w:rPr>
          <w:rFonts w:hint="default" w:ascii="Arial" w:hAnsi="Arial" w:cs="Arial"/>
          <w:b w:val="0"/>
          <w:i w:val="0"/>
          <w:caps w:val="0"/>
          <w:color w:val="000000"/>
          <w:spacing w:val="0"/>
          <w:sz w:val="11"/>
          <w:szCs w:val="11"/>
          <w:u w:val="none"/>
          <w:bdr w:val="none" w:color="auto" w:sz="0" w:space="0"/>
        </w:rPr>
        <w:instrText xml:space="preserve"> HYPERLINK "http://www.csc.edu.cn/laihua" \t "http://www.csc.edu.cn/Laihua/_blank" </w:instrText>
      </w:r>
      <w:r>
        <w:rPr>
          <w:rFonts w:hint="default" w:ascii="Arial" w:hAnsi="Arial" w:cs="Arial"/>
          <w:b w:val="0"/>
          <w:i w:val="0"/>
          <w:caps w:val="0"/>
          <w:color w:val="000000"/>
          <w:spacing w:val="0"/>
          <w:sz w:val="11"/>
          <w:szCs w:val="11"/>
          <w:u w:val="none"/>
          <w:bdr w:val="none" w:color="auto" w:sz="0" w:space="0"/>
        </w:rPr>
        <w:fldChar w:fldCharType="separate"/>
      </w:r>
      <w:r>
        <w:rPr>
          <w:rStyle w:val="5"/>
          <w:rFonts w:hint="default" w:ascii="Arial" w:hAnsi="Arial" w:cs="Arial"/>
          <w:b w:val="0"/>
          <w:i w:val="0"/>
          <w:caps w:val="0"/>
          <w:color w:val="003399"/>
          <w:spacing w:val="0"/>
          <w:sz w:val="11"/>
          <w:szCs w:val="11"/>
          <w:u w:val="none"/>
          <w:bdr w:val="none" w:color="auto" w:sz="0" w:space="0"/>
        </w:rPr>
        <w:t>http://www.csc.edu.cn/laihua</w:t>
      </w:r>
      <w:r>
        <w:rPr>
          <w:rFonts w:hint="default" w:ascii="Arial" w:hAnsi="Arial" w:cs="Arial"/>
          <w:b w:val="0"/>
          <w:i w:val="0"/>
          <w:caps w:val="0"/>
          <w:color w:val="000000"/>
          <w:spacing w:val="0"/>
          <w:sz w:val="11"/>
          <w:szCs w:val="11"/>
          <w:u w:val="none"/>
          <w:bdr w:val="none" w:color="auto" w:sz="0" w:space="0"/>
        </w:rPr>
        <w:fldChar w:fldCharType="end"/>
      </w:r>
      <w:r>
        <w:rPr>
          <w:rFonts w:hint="default" w:ascii="Arial" w:hAnsi="Arial" w:cs="Arial"/>
          <w:b w:val="0"/>
          <w:i w:val="0"/>
          <w:caps w:val="0"/>
          <w:color w:val="000000"/>
          <w:spacing w:val="0"/>
          <w:sz w:val="11"/>
          <w:szCs w:val="11"/>
          <w:u w:val="none"/>
          <w:bdr w:val="none" w:color="auto" w:sz="0" w:space="0"/>
        </w:rPr>
        <w:t> or </w:t>
      </w:r>
      <w:r>
        <w:rPr>
          <w:rFonts w:hint="default" w:ascii="Arial" w:hAnsi="Arial" w:cs="Arial"/>
          <w:b w:val="0"/>
          <w:i w:val="0"/>
          <w:caps w:val="0"/>
          <w:color w:val="000000"/>
          <w:spacing w:val="0"/>
          <w:sz w:val="11"/>
          <w:szCs w:val="11"/>
          <w:u w:val="none"/>
          <w:bdr w:val="none" w:color="auto" w:sz="0" w:space="0"/>
        </w:rPr>
        <w:fldChar w:fldCharType="begin"/>
      </w:r>
      <w:r>
        <w:rPr>
          <w:rFonts w:hint="default" w:ascii="Arial" w:hAnsi="Arial" w:cs="Arial"/>
          <w:b w:val="0"/>
          <w:i w:val="0"/>
          <w:caps w:val="0"/>
          <w:color w:val="000000"/>
          <w:spacing w:val="0"/>
          <w:sz w:val="11"/>
          <w:szCs w:val="11"/>
          <w:u w:val="none"/>
          <w:bdr w:val="none" w:color="auto" w:sz="0" w:space="0"/>
        </w:rPr>
        <w:instrText xml:space="preserve"> HYPERLINK "http://www.campuschina.org/" \t "http://www.csc.edu.cn/Laihua/_blank" </w:instrText>
      </w:r>
      <w:r>
        <w:rPr>
          <w:rFonts w:hint="default" w:ascii="Arial" w:hAnsi="Arial" w:cs="Arial"/>
          <w:b w:val="0"/>
          <w:i w:val="0"/>
          <w:caps w:val="0"/>
          <w:color w:val="000000"/>
          <w:spacing w:val="0"/>
          <w:sz w:val="11"/>
          <w:szCs w:val="11"/>
          <w:u w:val="none"/>
          <w:bdr w:val="none" w:color="auto" w:sz="0" w:space="0"/>
        </w:rPr>
        <w:fldChar w:fldCharType="separate"/>
      </w:r>
      <w:r>
        <w:rPr>
          <w:rStyle w:val="5"/>
          <w:rFonts w:hint="default" w:ascii="Arial" w:hAnsi="Arial" w:cs="Arial"/>
          <w:b w:val="0"/>
          <w:i w:val="0"/>
          <w:caps w:val="0"/>
          <w:color w:val="003399"/>
          <w:spacing w:val="0"/>
          <w:sz w:val="11"/>
          <w:szCs w:val="11"/>
          <w:u w:val="none"/>
          <w:bdr w:val="none" w:color="auto" w:sz="0" w:space="0"/>
        </w:rPr>
        <w:t>http://www.campuschina.org</w:t>
      </w:r>
      <w:r>
        <w:rPr>
          <w:rFonts w:hint="default" w:ascii="Arial" w:hAnsi="Arial" w:cs="Arial"/>
          <w:b w:val="0"/>
          <w:i w:val="0"/>
          <w:caps w:val="0"/>
          <w:color w:val="000000"/>
          <w:spacing w:val="0"/>
          <w:sz w:val="11"/>
          <w:szCs w:val="11"/>
          <w:u w:val="none"/>
          <w:bdr w:val="none" w:color="auto" w:sz="0" w:space="0"/>
        </w:rPr>
        <w:fldChar w:fldCharType="end"/>
      </w:r>
      <w:r>
        <w:rPr>
          <w:rFonts w:hint="default" w:ascii="Arial" w:hAnsi="Arial" w:cs="Arial"/>
          <w:b w:val="0"/>
          <w:i w:val="0"/>
          <w:caps w:val="0"/>
          <w:color w:val="000000"/>
          <w:spacing w:val="0"/>
          <w:sz w:val="11"/>
          <w:szCs w:val="1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Style w:val="4"/>
          <w:rFonts w:hint="default" w:ascii="Arial" w:hAnsi="Arial" w:cs="Arial"/>
          <w:i w:val="0"/>
          <w:caps w:val="0"/>
          <w:color w:val="000000"/>
          <w:spacing w:val="0"/>
          <w:sz w:val="11"/>
          <w:szCs w:val="11"/>
          <w:u w:val="none"/>
          <w:bdr w:val="none" w:color="auto" w:sz="0" w:space="0"/>
        </w:rPr>
        <w:t>14. Can I apply for more than one scholarship program?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Yes, but each scholarship recipient can be granted with no more than one scholarship. CSC reserves the right to grant</w:t>
      </w:r>
      <w:r>
        <w:rPr>
          <w:rFonts w:hint="default" w:ascii="Arial" w:hAnsi="Arial" w:cs="Arial"/>
          <w:i w:val="0"/>
          <w:caps w:val="0"/>
          <w:color w:val="000000"/>
          <w:spacing w:val="0"/>
          <w:sz w:val="11"/>
          <w:szCs w:val="11"/>
          <w:u w:val="none"/>
          <w:bdr w:val="none" w:color="auto" w:sz="0" w:space="0"/>
        </w:rPr>
        <w:t> </w:t>
      </w:r>
      <w:r>
        <w:rPr>
          <w:rStyle w:val="4"/>
          <w:rFonts w:hint="default" w:ascii="Arial" w:hAnsi="Arial" w:cs="Arial"/>
          <w:i w:val="0"/>
          <w:caps w:val="0"/>
          <w:color w:val="000000"/>
          <w:spacing w:val="0"/>
          <w:sz w:val="11"/>
          <w:szCs w:val="11"/>
          <w:u w:val="none"/>
          <w:bdr w:val="none" w:color="auto" w:sz="0" w:space="0"/>
        </w:rPr>
        <w:t>only one</w:t>
      </w:r>
      <w:r>
        <w:rPr>
          <w:rFonts w:hint="default" w:ascii="Arial" w:hAnsi="Arial" w:cs="Arial"/>
          <w:i w:val="0"/>
          <w:caps w:val="0"/>
          <w:color w:val="000000"/>
          <w:spacing w:val="0"/>
          <w:sz w:val="11"/>
          <w:szCs w:val="11"/>
          <w:u w:val="none"/>
          <w:bdr w:val="none" w:color="auto" w:sz="0" w:space="0"/>
        </w:rPr>
        <w:t> </w:t>
      </w:r>
      <w:r>
        <w:rPr>
          <w:rFonts w:hint="default" w:ascii="Arial" w:hAnsi="Arial" w:cs="Arial"/>
          <w:b w:val="0"/>
          <w:i w:val="0"/>
          <w:caps w:val="0"/>
          <w:color w:val="000000"/>
          <w:spacing w:val="0"/>
          <w:sz w:val="11"/>
          <w:szCs w:val="11"/>
          <w:u w:val="none"/>
          <w:bdr w:val="none" w:color="auto" w:sz="0" w:space="0"/>
        </w:rPr>
        <w:t>scholarship to each individual recipient.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Style w:val="4"/>
          <w:rFonts w:hint="default" w:ascii="Arial" w:hAnsi="Arial" w:cs="Arial"/>
          <w:i w:val="0"/>
          <w:caps w:val="0"/>
          <w:color w:val="000000"/>
          <w:spacing w:val="0"/>
          <w:sz w:val="11"/>
          <w:szCs w:val="11"/>
          <w:u w:val="none"/>
          <w:bdr w:val="none" w:color="auto" w:sz="0" w:space="0"/>
        </w:rPr>
        <w:t>15. How can I know the admission result?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rFonts w:hint="default" w:ascii="Arial" w:hAnsi="Arial" w:cs="Arial"/>
          <w:u w:val="none"/>
        </w:rPr>
      </w:pPr>
      <w:r>
        <w:rPr>
          <w:rFonts w:hint="default" w:ascii="Arial" w:hAnsi="Arial" w:cs="Arial"/>
          <w:b w:val="0"/>
          <w:i w:val="0"/>
          <w:caps w:val="0"/>
          <w:color w:val="000000"/>
          <w:spacing w:val="0"/>
          <w:sz w:val="11"/>
          <w:szCs w:val="11"/>
          <w:u w:val="none"/>
          <w:bdr w:val="none" w:color="auto" w:sz="0" w:space="0"/>
        </w:rPr>
        <w:t>The admission result will be announced by the application receiving agencies in late July. You can consult the application receiving agencies for admission result then.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53AF4"/>
    <w:rsid w:val="05E80CA9"/>
    <w:rsid w:val="214C46FE"/>
    <w:rsid w:val="30853A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2017-11-26T13:49:00Z</dcterms:created>
  <dc:creator>體坤</dc:creator>
  <cp:lastModifiedBy>體坤</cp:lastModifiedBy>
  <dcterms:modified xsi:type="dcterms:W3CDTF">2017-11-26T14:28:39Z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